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D1830" w14:textId="77777777" w:rsidR="00DB1527" w:rsidRDefault="00DB1527">
      <w:pPr>
        <w:pBdr>
          <w:top w:val="single" w:sz="4" w:space="1" w:color="auto" w:shadow="1"/>
          <w:left w:val="single" w:sz="4" w:space="4" w:color="auto" w:shadow="1"/>
          <w:bottom w:val="single" w:sz="4" w:space="1" w:color="auto" w:shadow="1"/>
          <w:right w:val="single" w:sz="4" w:space="4" w:color="auto" w:shadow="1"/>
        </w:pBdr>
        <w:shd w:val="clear" w:color="auto" w:fill="001D34"/>
        <w:jc w:val="center"/>
        <w:rPr>
          <w:rFonts w:ascii="Lato" w:hAnsi="Lato" w:cs="Arial"/>
          <w:b/>
          <w:color w:val="001D34"/>
          <w:sz w:val="22"/>
          <w:szCs w:val="22"/>
        </w:rPr>
      </w:pPr>
    </w:p>
    <w:p w14:paraId="3185CCA5" w14:textId="77777777" w:rsidR="00DB1527" w:rsidRDefault="00BC5696">
      <w:pPr>
        <w:pBdr>
          <w:top w:val="single" w:sz="4" w:space="1" w:color="auto" w:shadow="1"/>
          <w:left w:val="single" w:sz="4" w:space="4" w:color="auto" w:shadow="1"/>
          <w:bottom w:val="single" w:sz="4" w:space="1" w:color="auto" w:shadow="1"/>
          <w:right w:val="single" w:sz="4" w:space="4" w:color="auto" w:shadow="1"/>
        </w:pBdr>
        <w:shd w:val="clear" w:color="auto" w:fill="001D34"/>
        <w:jc w:val="center"/>
        <w:rPr>
          <w:rFonts w:ascii="Lato" w:hAnsi="Lato" w:cs="Arial"/>
          <w:b/>
          <w:bCs/>
          <w:color w:val="FFFFFF" w:themeColor="background1"/>
          <w:sz w:val="32"/>
          <w:szCs w:val="32"/>
        </w:rPr>
      </w:pPr>
      <w:r>
        <w:rPr>
          <w:rFonts w:ascii="Lato" w:hAnsi="Lato" w:cs="Arial"/>
          <w:b/>
          <w:bCs/>
          <w:color w:val="FFFFFF" w:themeColor="background1"/>
          <w:sz w:val="32"/>
          <w:szCs w:val="32"/>
        </w:rPr>
        <w:t>JESMOND PARK ACADEMY YEAR 6 TRANSITION</w:t>
      </w:r>
    </w:p>
    <w:p w14:paraId="75089C4C" w14:textId="77777777" w:rsidR="00DB1527" w:rsidRDefault="00BC5696">
      <w:pPr>
        <w:pBdr>
          <w:top w:val="single" w:sz="4" w:space="1" w:color="auto" w:shadow="1"/>
          <w:left w:val="single" w:sz="4" w:space="4" w:color="auto" w:shadow="1"/>
          <w:bottom w:val="single" w:sz="4" w:space="1" w:color="auto" w:shadow="1"/>
          <w:right w:val="single" w:sz="4" w:space="4" w:color="auto" w:shadow="1"/>
        </w:pBdr>
        <w:shd w:val="clear" w:color="auto" w:fill="001D34"/>
        <w:jc w:val="center"/>
        <w:rPr>
          <w:rFonts w:ascii="Lato" w:hAnsi="Lato" w:cs="Arial"/>
          <w:b/>
          <w:bCs/>
          <w:color w:val="FFFFFF" w:themeColor="background1"/>
          <w:sz w:val="32"/>
          <w:szCs w:val="32"/>
        </w:rPr>
      </w:pPr>
      <w:r>
        <w:rPr>
          <w:rFonts w:ascii="Lato" w:hAnsi="Lato" w:cs="Arial"/>
          <w:b/>
          <w:bCs/>
          <w:color w:val="FFFFFF" w:themeColor="background1"/>
          <w:sz w:val="32"/>
          <w:szCs w:val="32"/>
        </w:rPr>
        <w:t>IMPORTANT EVENTS INFORMATION</w:t>
      </w:r>
    </w:p>
    <w:p w14:paraId="6660FEF3" w14:textId="77777777" w:rsidR="00DB1527" w:rsidRDefault="00DB1527">
      <w:pPr>
        <w:pBdr>
          <w:top w:val="single" w:sz="4" w:space="1" w:color="auto" w:shadow="1"/>
          <w:left w:val="single" w:sz="4" w:space="4" w:color="auto" w:shadow="1"/>
          <w:bottom w:val="single" w:sz="4" w:space="1" w:color="auto" w:shadow="1"/>
          <w:right w:val="single" w:sz="4" w:space="4" w:color="auto" w:shadow="1"/>
        </w:pBdr>
        <w:shd w:val="clear" w:color="auto" w:fill="001D34"/>
        <w:jc w:val="center"/>
        <w:rPr>
          <w:rFonts w:ascii="Lato" w:hAnsi="Lato" w:cs="Arial"/>
          <w:b/>
          <w:color w:val="001D34"/>
          <w:sz w:val="22"/>
          <w:szCs w:val="22"/>
        </w:rPr>
      </w:pPr>
    </w:p>
    <w:p w14:paraId="3221AD7C" w14:textId="77777777" w:rsidR="00DB1527" w:rsidRDefault="00DB1527">
      <w:pPr>
        <w:rPr>
          <w:rFonts w:ascii="Lato" w:hAnsi="Lato" w:cs="Arial"/>
          <w:i/>
          <w:color w:val="001D34"/>
          <w:sz w:val="22"/>
          <w:szCs w:val="22"/>
        </w:rPr>
      </w:pPr>
    </w:p>
    <w:p w14:paraId="51093587" w14:textId="7A660846" w:rsidR="00DB1527" w:rsidRDefault="00797BCD">
      <w:pPr>
        <w:pBdr>
          <w:top w:val="single" w:sz="4" w:space="1" w:color="auto" w:shadow="1"/>
          <w:left w:val="single" w:sz="4" w:space="4" w:color="auto" w:shadow="1"/>
          <w:bottom w:val="single" w:sz="4" w:space="1" w:color="auto" w:shadow="1"/>
          <w:right w:val="single" w:sz="4" w:space="4" w:color="auto" w:shadow="1"/>
        </w:pBdr>
        <w:shd w:val="clear" w:color="auto" w:fill="001D34"/>
        <w:jc w:val="center"/>
        <w:rPr>
          <w:rFonts w:ascii="Lato" w:hAnsi="Lato" w:cs="Arial"/>
          <w:b/>
          <w:bCs/>
          <w:color w:val="FFFFFF" w:themeColor="background1"/>
          <w:sz w:val="22"/>
          <w:szCs w:val="22"/>
        </w:rPr>
      </w:pPr>
      <w:r>
        <w:rPr>
          <w:rFonts w:ascii="Arial" w:hAnsi="Arial" w:cs="Arial"/>
          <w:b/>
          <w:noProof/>
          <w:color w:val="001D34"/>
          <w:sz w:val="22"/>
          <w:szCs w:val="22"/>
          <w:u w:val="single"/>
          <w:lang w:eastAsia="en-GB"/>
        </w:rPr>
        <w:drawing>
          <wp:anchor distT="0" distB="0" distL="114300" distR="114300" simplePos="0" relativeHeight="251660288" behindDoc="0" locked="0" layoutInCell="1" allowOverlap="1" wp14:anchorId="02222F7F" wp14:editId="4D7D5AAC">
            <wp:simplePos x="0" y="0"/>
            <wp:positionH relativeFrom="margin">
              <wp:posOffset>-66675</wp:posOffset>
            </wp:positionH>
            <wp:positionV relativeFrom="paragraph">
              <wp:posOffset>218440</wp:posOffset>
            </wp:positionV>
            <wp:extent cx="1936115" cy="2409825"/>
            <wp:effectExtent l="0" t="0" r="698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6115" cy="240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5696">
        <w:rPr>
          <w:rFonts w:ascii="Lato" w:hAnsi="Lato" w:cs="Arial"/>
          <w:b/>
          <w:bCs/>
          <w:color w:val="FFFFFF" w:themeColor="background1"/>
          <w:sz w:val="22"/>
          <w:szCs w:val="22"/>
        </w:rPr>
        <w:t>Year 6 Parent/Carer Evening</w:t>
      </w:r>
    </w:p>
    <w:p w14:paraId="695760D2" w14:textId="63637AAC" w:rsidR="00DB1527" w:rsidRDefault="00DB1527">
      <w:pPr>
        <w:rPr>
          <w:rFonts w:ascii="Arial" w:hAnsi="Arial" w:cs="Arial"/>
          <w:b/>
          <w:color w:val="001D34"/>
          <w:sz w:val="22"/>
          <w:szCs w:val="22"/>
          <w:u w:val="single"/>
        </w:rPr>
      </w:pPr>
    </w:p>
    <w:tbl>
      <w:tblPr>
        <w:tblStyle w:val="TableGrid"/>
        <w:tblW w:w="0" w:type="auto"/>
        <w:tblInd w:w="3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6"/>
        <w:gridCol w:w="2268"/>
      </w:tblGrid>
      <w:tr w:rsidR="00DB1527" w14:paraId="6795395B" w14:textId="77777777">
        <w:tc>
          <w:tcPr>
            <w:tcW w:w="5954" w:type="dxa"/>
            <w:gridSpan w:val="2"/>
            <w:vAlign w:val="center"/>
          </w:tcPr>
          <w:p w14:paraId="582A3DE4" w14:textId="47ACD43B" w:rsidR="00DB1527" w:rsidRDefault="00544E74">
            <w:pPr>
              <w:jc w:val="center"/>
              <w:rPr>
                <w:rFonts w:ascii="Lato" w:hAnsi="Lato" w:cs="Arial"/>
                <w:b/>
                <w:bCs/>
                <w:sz w:val="22"/>
                <w:szCs w:val="22"/>
              </w:rPr>
            </w:pPr>
            <w:r>
              <w:rPr>
                <w:rFonts w:ascii="Lato" w:hAnsi="Lato" w:cs="Arial"/>
                <w:b/>
                <w:bCs/>
                <w:sz w:val="22"/>
                <w:szCs w:val="22"/>
              </w:rPr>
              <w:t>Tuesday</w:t>
            </w:r>
            <w:r w:rsidR="000F0476">
              <w:rPr>
                <w:rFonts w:ascii="Lato" w:hAnsi="Lato" w:cs="Arial"/>
                <w:b/>
                <w:bCs/>
                <w:sz w:val="22"/>
                <w:szCs w:val="22"/>
              </w:rPr>
              <w:t xml:space="preserve"> 18 June 2024</w:t>
            </w:r>
          </w:p>
        </w:tc>
      </w:tr>
      <w:tr w:rsidR="00DB1527" w14:paraId="12369793" w14:textId="77777777">
        <w:tc>
          <w:tcPr>
            <w:tcW w:w="3686" w:type="dxa"/>
            <w:vMerge w:val="restart"/>
            <w:vAlign w:val="center"/>
          </w:tcPr>
          <w:p w14:paraId="62C6369E" w14:textId="77777777" w:rsidR="00DB1527" w:rsidRDefault="00BC5696">
            <w:pPr>
              <w:rPr>
                <w:rFonts w:ascii="Lato" w:hAnsi="Lato" w:cs="Arial"/>
                <w:b/>
                <w:sz w:val="22"/>
                <w:szCs w:val="22"/>
              </w:rPr>
            </w:pPr>
            <w:r>
              <w:rPr>
                <w:rFonts w:ascii="Lato" w:hAnsi="Lato" w:cs="Arial"/>
                <w:b/>
                <w:bCs/>
                <w:sz w:val="22"/>
                <w:szCs w:val="22"/>
              </w:rPr>
              <w:t>There will be two sessions; please choose ONE session to attend</w:t>
            </w:r>
          </w:p>
        </w:tc>
        <w:tc>
          <w:tcPr>
            <w:tcW w:w="2268" w:type="dxa"/>
          </w:tcPr>
          <w:p w14:paraId="692A2E14" w14:textId="77777777" w:rsidR="00DB1527" w:rsidRDefault="00DB1527">
            <w:pPr>
              <w:rPr>
                <w:rFonts w:ascii="Lato" w:hAnsi="Lato" w:cs="Arial"/>
                <w:b/>
                <w:sz w:val="22"/>
                <w:szCs w:val="22"/>
              </w:rPr>
            </w:pPr>
          </w:p>
        </w:tc>
      </w:tr>
      <w:tr w:rsidR="00DB1527" w14:paraId="58521170" w14:textId="77777777">
        <w:tc>
          <w:tcPr>
            <w:tcW w:w="3686" w:type="dxa"/>
            <w:vMerge/>
          </w:tcPr>
          <w:p w14:paraId="5361A1DE" w14:textId="77777777" w:rsidR="00DB1527" w:rsidRDefault="00DB1527">
            <w:pPr>
              <w:rPr>
                <w:rFonts w:ascii="Lato" w:hAnsi="Lato" w:cs="Arial"/>
                <w:b/>
                <w:bCs/>
                <w:sz w:val="22"/>
                <w:szCs w:val="22"/>
              </w:rPr>
            </w:pPr>
          </w:p>
        </w:tc>
        <w:tc>
          <w:tcPr>
            <w:tcW w:w="2268" w:type="dxa"/>
          </w:tcPr>
          <w:p w14:paraId="638B95B7" w14:textId="77777777" w:rsidR="00DB1527" w:rsidRDefault="00BC5696">
            <w:pPr>
              <w:rPr>
                <w:rFonts w:ascii="Lato" w:hAnsi="Lato" w:cs="Arial"/>
                <w:b/>
                <w:bCs/>
                <w:sz w:val="22"/>
                <w:szCs w:val="22"/>
              </w:rPr>
            </w:pPr>
            <w:r>
              <w:rPr>
                <w:rFonts w:ascii="Lato" w:hAnsi="Lato" w:cs="Arial"/>
                <w:b/>
                <w:bCs/>
                <w:sz w:val="22"/>
                <w:szCs w:val="22"/>
              </w:rPr>
              <w:t>4:30pm – 5:00pm</w:t>
            </w:r>
          </w:p>
          <w:p w14:paraId="7CFB8609" w14:textId="77777777" w:rsidR="00DB1527" w:rsidRDefault="00BC5696">
            <w:pPr>
              <w:rPr>
                <w:rFonts w:ascii="Lato" w:hAnsi="Lato" w:cs="Arial"/>
                <w:b/>
                <w:bCs/>
                <w:sz w:val="22"/>
                <w:szCs w:val="22"/>
              </w:rPr>
            </w:pPr>
            <w:r>
              <w:rPr>
                <w:rFonts w:ascii="Lato" w:hAnsi="Lato" w:cs="Arial"/>
                <w:sz w:val="22"/>
                <w:szCs w:val="22"/>
              </w:rPr>
              <w:t>(arrive from 4:20pm)</w:t>
            </w:r>
          </w:p>
        </w:tc>
      </w:tr>
      <w:tr w:rsidR="00DB1527" w14:paraId="492B5E74" w14:textId="77777777">
        <w:tc>
          <w:tcPr>
            <w:tcW w:w="3686" w:type="dxa"/>
            <w:vMerge/>
          </w:tcPr>
          <w:p w14:paraId="5F73CD6D" w14:textId="77777777" w:rsidR="00DB1527" w:rsidRDefault="00DB1527">
            <w:pPr>
              <w:rPr>
                <w:rFonts w:ascii="Lato" w:hAnsi="Lato" w:cs="Arial"/>
                <w:b/>
                <w:sz w:val="22"/>
                <w:szCs w:val="22"/>
              </w:rPr>
            </w:pPr>
          </w:p>
        </w:tc>
        <w:tc>
          <w:tcPr>
            <w:tcW w:w="2268" w:type="dxa"/>
          </w:tcPr>
          <w:p w14:paraId="789CC355" w14:textId="77777777" w:rsidR="00DB1527" w:rsidRDefault="00DB1527">
            <w:pPr>
              <w:rPr>
                <w:rFonts w:ascii="Lato" w:hAnsi="Lato" w:cs="Arial"/>
                <w:b/>
                <w:bCs/>
                <w:sz w:val="22"/>
                <w:szCs w:val="22"/>
              </w:rPr>
            </w:pPr>
          </w:p>
          <w:p w14:paraId="30FE93EF" w14:textId="77777777" w:rsidR="00DB1527" w:rsidRDefault="00BC5696">
            <w:pPr>
              <w:rPr>
                <w:rFonts w:ascii="Lato" w:hAnsi="Lato" w:cs="Arial"/>
                <w:b/>
                <w:bCs/>
                <w:sz w:val="22"/>
                <w:szCs w:val="22"/>
              </w:rPr>
            </w:pPr>
            <w:r>
              <w:rPr>
                <w:rFonts w:ascii="Lato" w:hAnsi="Lato" w:cs="Arial"/>
                <w:b/>
                <w:bCs/>
                <w:sz w:val="22"/>
                <w:szCs w:val="22"/>
              </w:rPr>
              <w:t>6:00pm – 6:30pm</w:t>
            </w:r>
          </w:p>
          <w:p w14:paraId="317DFBA3" w14:textId="77777777" w:rsidR="00DB1527" w:rsidRDefault="00BC5696">
            <w:pPr>
              <w:rPr>
                <w:rFonts w:ascii="Lato" w:hAnsi="Lato" w:cs="Arial"/>
                <w:b/>
                <w:bCs/>
                <w:sz w:val="22"/>
                <w:szCs w:val="22"/>
              </w:rPr>
            </w:pPr>
            <w:r>
              <w:rPr>
                <w:rFonts w:ascii="Lato" w:hAnsi="Lato" w:cs="Arial"/>
                <w:sz w:val="22"/>
                <w:szCs w:val="22"/>
              </w:rPr>
              <w:t>(arrive from 5:50pm)</w:t>
            </w:r>
          </w:p>
        </w:tc>
      </w:tr>
    </w:tbl>
    <w:p w14:paraId="1FD3517F" w14:textId="0006137D" w:rsidR="00DB1527" w:rsidRDefault="00BC5696">
      <w:pPr>
        <w:spacing w:before="120"/>
        <w:ind w:left="3061"/>
        <w:rPr>
          <w:rFonts w:ascii="Lato" w:hAnsi="Lato" w:cs="Arial"/>
          <w:sz w:val="22"/>
          <w:szCs w:val="22"/>
        </w:rPr>
      </w:pPr>
      <w:r>
        <w:rPr>
          <w:rFonts w:ascii="Lato" w:hAnsi="Lato" w:cs="Arial"/>
          <w:sz w:val="22"/>
          <w:szCs w:val="22"/>
        </w:rPr>
        <w:t xml:space="preserve">As a parent/carer, you will be welcomed to the school by our Principal, Mr Campbell.  You have the opportunity to listen to </w:t>
      </w:r>
      <w:bookmarkStart w:id="0" w:name="_GoBack"/>
      <w:bookmarkEnd w:id="0"/>
      <w:r>
        <w:rPr>
          <w:rFonts w:ascii="Lato" w:hAnsi="Lato" w:cs="Arial"/>
          <w:sz w:val="22"/>
          <w:szCs w:val="22"/>
        </w:rPr>
        <w:t xml:space="preserve">key staff who will explain how we help our </w:t>
      </w:r>
      <w:proofErr w:type="gramStart"/>
      <w:r>
        <w:rPr>
          <w:rFonts w:ascii="Lato" w:hAnsi="Lato" w:cs="Arial"/>
          <w:sz w:val="22"/>
          <w:szCs w:val="22"/>
        </w:rPr>
        <w:t>new</w:t>
      </w:r>
      <w:proofErr w:type="gramEnd"/>
      <w:r>
        <w:rPr>
          <w:rFonts w:ascii="Lato" w:hAnsi="Lato" w:cs="Arial"/>
          <w:sz w:val="22"/>
          <w:szCs w:val="22"/>
        </w:rPr>
        <w:t xml:space="preserve"> Year 7 students successfully join our learning community at Jesmond Park Academy.  </w:t>
      </w:r>
      <w:r w:rsidRPr="00797BCD">
        <w:rPr>
          <w:rFonts w:ascii="Lato" w:hAnsi="Lato" w:cs="Arial"/>
          <w:b/>
          <w:sz w:val="22"/>
          <w:szCs w:val="22"/>
        </w:rPr>
        <w:t>The eveni</w:t>
      </w:r>
      <w:r w:rsidR="00003DEE" w:rsidRPr="00797BCD">
        <w:rPr>
          <w:rFonts w:ascii="Lato" w:hAnsi="Lato" w:cs="Arial"/>
          <w:b/>
          <w:sz w:val="22"/>
          <w:szCs w:val="22"/>
        </w:rPr>
        <w:t>ng is intended just for parents/carer</w:t>
      </w:r>
      <w:r w:rsidR="00797BCD">
        <w:rPr>
          <w:rFonts w:ascii="Lato" w:hAnsi="Lato" w:cs="Arial"/>
          <w:b/>
          <w:sz w:val="22"/>
          <w:szCs w:val="22"/>
        </w:rPr>
        <w:t>s</w:t>
      </w:r>
      <w:r w:rsidR="00003DEE">
        <w:rPr>
          <w:rFonts w:ascii="Lato" w:hAnsi="Lato" w:cs="Arial"/>
          <w:sz w:val="22"/>
          <w:szCs w:val="22"/>
        </w:rPr>
        <w:t>.</w:t>
      </w:r>
    </w:p>
    <w:p w14:paraId="08EA4850" w14:textId="77777777" w:rsidR="00DB1527" w:rsidRDefault="00DB1527">
      <w:pPr>
        <w:rPr>
          <w:rFonts w:ascii="Arial" w:hAnsi="Arial" w:cs="Arial"/>
          <w:b/>
          <w:color w:val="001D34"/>
          <w:sz w:val="22"/>
          <w:szCs w:val="22"/>
        </w:rPr>
      </w:pPr>
    </w:p>
    <w:p w14:paraId="1EE4CA01" w14:textId="77777777" w:rsidR="00DB1527" w:rsidRDefault="00BC5696">
      <w:pPr>
        <w:pBdr>
          <w:top w:val="single" w:sz="4" w:space="1" w:color="auto" w:shadow="1"/>
          <w:left w:val="single" w:sz="4" w:space="4" w:color="auto" w:shadow="1"/>
          <w:bottom w:val="single" w:sz="4" w:space="1" w:color="auto" w:shadow="1"/>
          <w:right w:val="single" w:sz="4" w:space="4" w:color="auto" w:shadow="1"/>
        </w:pBdr>
        <w:shd w:val="clear" w:color="auto" w:fill="001D34"/>
        <w:jc w:val="center"/>
        <w:rPr>
          <w:rFonts w:ascii="Lato" w:hAnsi="Lato" w:cs="Arial"/>
          <w:b/>
          <w:bCs/>
          <w:color w:val="FFFFFF" w:themeColor="background1"/>
          <w:sz w:val="22"/>
          <w:szCs w:val="22"/>
        </w:rPr>
      </w:pPr>
      <w:r>
        <w:rPr>
          <w:rFonts w:ascii="Lato" w:hAnsi="Lato" w:cs="Arial"/>
          <w:b/>
          <w:bCs/>
          <w:color w:val="FFFFFF" w:themeColor="background1"/>
          <w:sz w:val="22"/>
          <w:szCs w:val="22"/>
        </w:rPr>
        <w:t>Year 6 Transition Days</w:t>
      </w:r>
    </w:p>
    <w:p w14:paraId="4A2650E5" w14:textId="75C2964D" w:rsidR="00DB1527" w:rsidRDefault="001072A0">
      <w:pPr>
        <w:jc w:val="center"/>
        <w:rPr>
          <w:rFonts w:ascii="Arial" w:hAnsi="Arial" w:cs="Arial"/>
          <w:b/>
          <w:color w:val="001D34"/>
          <w:sz w:val="22"/>
          <w:szCs w:val="22"/>
          <w:u w:val="single"/>
        </w:rPr>
      </w:pPr>
      <w:r w:rsidRPr="00003DEE">
        <w:rPr>
          <w:rFonts w:ascii="Arial" w:hAnsi="Arial" w:cs="Arial"/>
          <w:b/>
          <w:noProof/>
          <w:color w:val="001D34"/>
          <w:sz w:val="22"/>
          <w:szCs w:val="22"/>
          <w:u w:val="single"/>
          <w:lang w:eastAsia="en-GB"/>
        </w:rPr>
        <w:drawing>
          <wp:anchor distT="0" distB="0" distL="114300" distR="114300" simplePos="0" relativeHeight="251661312" behindDoc="0" locked="0" layoutInCell="1" allowOverlap="1" wp14:anchorId="23CF478B" wp14:editId="58BE2E6D">
            <wp:simplePos x="0" y="0"/>
            <wp:positionH relativeFrom="margin">
              <wp:posOffset>4143375</wp:posOffset>
            </wp:positionH>
            <wp:positionV relativeFrom="paragraph">
              <wp:posOffset>53975</wp:posOffset>
            </wp:positionV>
            <wp:extent cx="1666875" cy="14668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FA3470" w14:textId="285591AE" w:rsidR="00DB1527" w:rsidRPr="00003DEE" w:rsidRDefault="000F0476">
      <w:pPr>
        <w:rPr>
          <w:rFonts w:ascii="Lato" w:hAnsi="Lato" w:cs="Arial"/>
          <w:b/>
          <w:bCs/>
          <w:sz w:val="22"/>
          <w:szCs w:val="22"/>
        </w:rPr>
      </w:pPr>
      <w:r>
        <w:rPr>
          <w:rFonts w:ascii="Lato" w:hAnsi="Lato" w:cs="Arial"/>
          <w:b/>
          <w:bCs/>
          <w:sz w:val="22"/>
          <w:szCs w:val="22"/>
        </w:rPr>
        <w:t>Wednesday 10 July 2024</w:t>
      </w:r>
      <w:r w:rsidR="00BC5696" w:rsidRPr="00003DEE">
        <w:rPr>
          <w:rFonts w:ascii="Lato" w:hAnsi="Lato" w:cs="Arial"/>
          <w:b/>
          <w:sz w:val="22"/>
          <w:szCs w:val="22"/>
        </w:rPr>
        <w:tab/>
      </w:r>
      <w:r w:rsidR="00BC5696" w:rsidRPr="00003DEE">
        <w:rPr>
          <w:rFonts w:ascii="Lato" w:hAnsi="Lato" w:cs="Arial"/>
          <w:b/>
          <w:bCs/>
          <w:sz w:val="22"/>
          <w:szCs w:val="22"/>
        </w:rPr>
        <w:t>8:20am to 3:00pm</w:t>
      </w:r>
    </w:p>
    <w:p w14:paraId="2BBA7EF6" w14:textId="1D9770D1" w:rsidR="00DB1527" w:rsidRPr="00003DEE" w:rsidRDefault="000F0476">
      <w:pPr>
        <w:rPr>
          <w:rFonts w:ascii="Lato" w:hAnsi="Lato" w:cs="Arial"/>
          <w:b/>
          <w:bCs/>
          <w:sz w:val="22"/>
          <w:szCs w:val="22"/>
        </w:rPr>
      </w:pPr>
      <w:r>
        <w:rPr>
          <w:rFonts w:ascii="Lato" w:hAnsi="Lato" w:cs="Arial"/>
          <w:b/>
          <w:bCs/>
          <w:sz w:val="22"/>
          <w:szCs w:val="22"/>
        </w:rPr>
        <w:t>Thursday 11 July 2024</w:t>
      </w:r>
      <w:r w:rsidR="00BC5696" w:rsidRPr="00003DEE">
        <w:rPr>
          <w:rFonts w:ascii="Lato" w:hAnsi="Lato" w:cs="Arial"/>
          <w:b/>
          <w:sz w:val="22"/>
          <w:szCs w:val="22"/>
        </w:rPr>
        <w:tab/>
      </w:r>
      <w:r w:rsidR="00BC5696" w:rsidRPr="00003DEE">
        <w:rPr>
          <w:rFonts w:ascii="Lato" w:hAnsi="Lato" w:cs="Arial"/>
          <w:b/>
          <w:bCs/>
          <w:sz w:val="22"/>
          <w:szCs w:val="22"/>
        </w:rPr>
        <w:t>8:20am to 3:00pm</w:t>
      </w:r>
    </w:p>
    <w:p w14:paraId="2CA567C7" w14:textId="074F68AB" w:rsidR="00DB1527" w:rsidRDefault="000F0476">
      <w:pPr>
        <w:rPr>
          <w:rFonts w:ascii="Lato" w:hAnsi="Lato" w:cs="Arial"/>
          <w:b/>
          <w:bCs/>
          <w:sz w:val="22"/>
          <w:szCs w:val="22"/>
        </w:rPr>
      </w:pPr>
      <w:r>
        <w:rPr>
          <w:rFonts w:ascii="Lato" w:hAnsi="Lato" w:cs="Arial"/>
          <w:b/>
          <w:bCs/>
          <w:sz w:val="22"/>
          <w:szCs w:val="22"/>
        </w:rPr>
        <w:t>Friday 12 July 2024</w:t>
      </w:r>
      <w:r w:rsidR="00BC5696" w:rsidRPr="00003DEE">
        <w:rPr>
          <w:rFonts w:ascii="Lato" w:hAnsi="Lato" w:cs="Arial"/>
          <w:b/>
          <w:sz w:val="22"/>
          <w:szCs w:val="22"/>
        </w:rPr>
        <w:tab/>
      </w:r>
      <w:r w:rsidR="00BC5696" w:rsidRPr="00003DEE">
        <w:rPr>
          <w:rFonts w:ascii="Lato" w:hAnsi="Lato" w:cs="Arial"/>
          <w:b/>
          <w:sz w:val="22"/>
          <w:szCs w:val="22"/>
        </w:rPr>
        <w:tab/>
      </w:r>
      <w:r w:rsidR="00BC5696" w:rsidRPr="00003DEE">
        <w:rPr>
          <w:rFonts w:ascii="Lato" w:hAnsi="Lato" w:cs="Arial"/>
          <w:b/>
          <w:bCs/>
          <w:sz w:val="22"/>
          <w:szCs w:val="22"/>
        </w:rPr>
        <w:t>8:20am to 3:00pm</w:t>
      </w:r>
    </w:p>
    <w:p w14:paraId="608B10E9" w14:textId="77777777" w:rsidR="00DB1527" w:rsidRDefault="00DB1527">
      <w:pPr>
        <w:rPr>
          <w:rFonts w:ascii="Lato" w:hAnsi="Lato" w:cs="Arial"/>
          <w:b/>
          <w:sz w:val="22"/>
          <w:szCs w:val="22"/>
        </w:rPr>
      </w:pPr>
    </w:p>
    <w:p w14:paraId="7EA77BA4" w14:textId="2A115359" w:rsidR="00DB1527" w:rsidRDefault="00BC5696">
      <w:pPr>
        <w:rPr>
          <w:rFonts w:ascii="Lato" w:hAnsi="Lato" w:cs="Arial"/>
          <w:sz w:val="22"/>
          <w:szCs w:val="22"/>
        </w:rPr>
      </w:pPr>
      <w:r>
        <w:rPr>
          <w:rFonts w:ascii="Lato" w:hAnsi="Lato" w:cs="Arial"/>
          <w:sz w:val="22"/>
          <w:szCs w:val="22"/>
        </w:rPr>
        <w:t>Year 6 students will be invited to spend three full days with us he</w:t>
      </w:r>
      <w:r w:rsidR="001072A0">
        <w:rPr>
          <w:rFonts w:ascii="Lato" w:hAnsi="Lato" w:cs="Arial"/>
          <w:sz w:val="22"/>
          <w:szCs w:val="22"/>
        </w:rPr>
        <w:t>re at Jesmond Park Academy on 10, 11 and 1</w:t>
      </w:r>
      <w:r w:rsidR="0012450D">
        <w:rPr>
          <w:rFonts w:ascii="Lato" w:hAnsi="Lato" w:cs="Arial"/>
          <w:sz w:val="22"/>
          <w:szCs w:val="22"/>
        </w:rPr>
        <w:t>2</w:t>
      </w:r>
      <w:r>
        <w:rPr>
          <w:rFonts w:ascii="Lato" w:hAnsi="Lato" w:cs="Arial"/>
          <w:sz w:val="22"/>
          <w:szCs w:val="22"/>
        </w:rPr>
        <w:t xml:space="preserve"> July.  The days will start at 8:30am (children to arrive for 8:20am) and finish at 3pm.  Primary school uni</w:t>
      </w:r>
      <w:r w:rsidR="00003DEE">
        <w:rPr>
          <w:rFonts w:ascii="Lato" w:hAnsi="Lato" w:cs="Arial"/>
          <w:sz w:val="22"/>
          <w:szCs w:val="22"/>
        </w:rPr>
        <w:t>form</w:t>
      </w:r>
      <w:r w:rsidR="00C24AAF">
        <w:rPr>
          <w:rFonts w:ascii="Lato" w:hAnsi="Lato" w:cs="Arial"/>
          <w:sz w:val="22"/>
          <w:szCs w:val="22"/>
        </w:rPr>
        <w:t xml:space="preserve"> and trainers</w:t>
      </w:r>
      <w:r w:rsidR="00003DEE">
        <w:rPr>
          <w:rFonts w:ascii="Lato" w:hAnsi="Lato" w:cs="Arial"/>
          <w:sz w:val="22"/>
          <w:szCs w:val="22"/>
        </w:rPr>
        <w:t xml:space="preserve"> should be worn on this day and students should bring their own water/drink and we advise </w:t>
      </w:r>
      <w:r w:rsidR="00797BCD">
        <w:rPr>
          <w:rFonts w:ascii="Lato" w:hAnsi="Lato" w:cs="Arial"/>
          <w:sz w:val="22"/>
          <w:szCs w:val="22"/>
        </w:rPr>
        <w:t>that you provide</w:t>
      </w:r>
      <w:r w:rsidR="00003DEE">
        <w:rPr>
          <w:rFonts w:ascii="Lato" w:hAnsi="Lato" w:cs="Arial"/>
          <w:sz w:val="22"/>
          <w:szCs w:val="22"/>
        </w:rPr>
        <w:t xml:space="preserve"> them with sunscreen</w:t>
      </w:r>
      <w:r w:rsidR="00797BCD">
        <w:rPr>
          <w:rFonts w:ascii="Lato" w:hAnsi="Lato" w:cs="Arial"/>
          <w:sz w:val="22"/>
          <w:szCs w:val="22"/>
        </w:rPr>
        <w:t>.</w:t>
      </w:r>
    </w:p>
    <w:p w14:paraId="2973C03E" w14:textId="77777777" w:rsidR="00003DEE" w:rsidRDefault="00003DEE">
      <w:pPr>
        <w:rPr>
          <w:rFonts w:ascii="Lato" w:hAnsi="Lato" w:cs="Arial"/>
          <w:sz w:val="22"/>
          <w:szCs w:val="22"/>
        </w:rPr>
      </w:pPr>
    </w:p>
    <w:p w14:paraId="7A3F3E6E" w14:textId="77777777" w:rsidR="00DB1527" w:rsidRDefault="00BC5696">
      <w:pPr>
        <w:rPr>
          <w:rFonts w:ascii="Lato" w:hAnsi="Lato" w:cs="Arial"/>
          <w:sz w:val="22"/>
          <w:szCs w:val="22"/>
        </w:rPr>
      </w:pPr>
      <w:r>
        <w:rPr>
          <w:rFonts w:ascii="Lato" w:hAnsi="Lato" w:cs="Arial"/>
          <w:sz w:val="22"/>
          <w:szCs w:val="22"/>
        </w:rPr>
        <w:t>The day visits to the school will involve sample lessons, a range of activities, and a tour of the school.</w:t>
      </w:r>
    </w:p>
    <w:p w14:paraId="674B0BE7" w14:textId="77777777" w:rsidR="00DB1527" w:rsidRDefault="00DB1527">
      <w:pPr>
        <w:rPr>
          <w:rFonts w:ascii="Lato" w:hAnsi="Lato" w:cs="Arial"/>
          <w:sz w:val="22"/>
          <w:szCs w:val="22"/>
        </w:rPr>
      </w:pPr>
    </w:p>
    <w:p w14:paraId="45148631" w14:textId="77777777" w:rsidR="00DB1527" w:rsidRDefault="00BC5696">
      <w:pPr>
        <w:rPr>
          <w:rFonts w:ascii="Lato" w:hAnsi="Lato" w:cs="Arial"/>
          <w:sz w:val="22"/>
          <w:szCs w:val="22"/>
        </w:rPr>
      </w:pPr>
      <w:r>
        <w:rPr>
          <w:rFonts w:ascii="Lato" w:hAnsi="Lato" w:cs="Arial"/>
          <w:sz w:val="22"/>
          <w:szCs w:val="22"/>
        </w:rPr>
        <w:t>For the visits, you will need to make travel arrangements for your child to and from Jesmond Park Academy.  We recommend that the children make the journey to and from school independently in preparation for September.</w:t>
      </w:r>
    </w:p>
    <w:p w14:paraId="3F6CE782" w14:textId="77777777" w:rsidR="00DB1527" w:rsidRDefault="00DB1527">
      <w:pPr>
        <w:ind w:right="3312"/>
        <w:rPr>
          <w:rFonts w:ascii="Lato" w:hAnsi="Lato" w:cs="Arial"/>
          <w:sz w:val="22"/>
          <w:szCs w:val="22"/>
        </w:rPr>
      </w:pPr>
    </w:p>
    <w:p w14:paraId="4FFA3AAC" w14:textId="77777777" w:rsidR="00DB1527" w:rsidRDefault="00BC5696">
      <w:pPr>
        <w:ind w:right="-142"/>
        <w:rPr>
          <w:rFonts w:ascii="Lato" w:hAnsi="Lato" w:cs="Arial"/>
          <w:b/>
          <w:sz w:val="22"/>
          <w:szCs w:val="22"/>
        </w:rPr>
      </w:pPr>
      <w:r>
        <w:rPr>
          <w:rFonts w:ascii="Lato" w:hAnsi="Lato" w:cs="Arial"/>
          <w:b/>
          <w:sz w:val="22"/>
          <w:szCs w:val="22"/>
        </w:rPr>
        <w:t>Please note:</w:t>
      </w:r>
    </w:p>
    <w:p w14:paraId="14AA3556" w14:textId="77777777" w:rsidR="00DB1527" w:rsidRPr="00003DEE" w:rsidRDefault="00BC5696">
      <w:pPr>
        <w:pStyle w:val="ListParagraph"/>
        <w:numPr>
          <w:ilvl w:val="0"/>
          <w:numId w:val="4"/>
        </w:numPr>
        <w:ind w:left="360" w:right="-142"/>
        <w:rPr>
          <w:rFonts w:ascii="Lato" w:hAnsi="Lato" w:cs="Arial"/>
          <w:b/>
          <w:sz w:val="22"/>
          <w:szCs w:val="22"/>
        </w:rPr>
      </w:pPr>
      <w:r w:rsidRPr="00003DEE">
        <w:rPr>
          <w:rFonts w:ascii="Lato" w:hAnsi="Lato" w:cs="Arial"/>
          <w:noProof/>
          <w:sz w:val="22"/>
          <w:szCs w:val="22"/>
        </w:rPr>
        <w:t>Your child</w:t>
      </w:r>
      <w:r w:rsidRPr="00003DEE">
        <w:rPr>
          <w:rFonts w:ascii="Lato" w:hAnsi="Lato" w:cs="Arial"/>
          <w:sz w:val="22"/>
          <w:szCs w:val="22"/>
        </w:rPr>
        <w:t xml:space="preserve"> will need to bring a packed lunch each day.  However, a packed lunch will be provided for students who receive Free School Meals</w:t>
      </w:r>
      <w:r w:rsidRPr="00003DEE">
        <w:rPr>
          <w:rFonts w:ascii="Lato" w:hAnsi="Lato" w:cs="Arial"/>
          <w:b/>
          <w:sz w:val="22"/>
          <w:szCs w:val="22"/>
        </w:rPr>
        <w:t xml:space="preserve">.  </w:t>
      </w:r>
      <w:r w:rsidRPr="00003DEE">
        <w:rPr>
          <w:rFonts w:ascii="Lato" w:hAnsi="Lato" w:cs="Arial"/>
          <w:b/>
          <w:sz w:val="22"/>
          <w:szCs w:val="22"/>
          <w:u w:val="single"/>
        </w:rPr>
        <w:t xml:space="preserve">If your child is eligible for Free School Meals, please indicate </w:t>
      </w:r>
      <w:r w:rsidRPr="00003DEE">
        <w:rPr>
          <w:rFonts w:ascii="Lato" w:hAnsi="Lato" w:cs="Arial"/>
          <w:b/>
          <w:noProof/>
          <w:sz w:val="22"/>
          <w:szCs w:val="22"/>
          <w:u w:val="single"/>
        </w:rPr>
        <w:t>their</w:t>
      </w:r>
      <w:r w:rsidRPr="00003DEE">
        <w:rPr>
          <w:rFonts w:ascii="Lato" w:hAnsi="Lato" w:cs="Arial"/>
          <w:b/>
          <w:sz w:val="22"/>
          <w:szCs w:val="22"/>
          <w:u w:val="single"/>
        </w:rPr>
        <w:t xml:space="preserve"> preference on the reply slip enclosed</w:t>
      </w:r>
      <w:r w:rsidRPr="00003DEE">
        <w:rPr>
          <w:rFonts w:ascii="Lato" w:hAnsi="Lato" w:cs="Arial"/>
          <w:b/>
          <w:sz w:val="22"/>
          <w:szCs w:val="22"/>
        </w:rPr>
        <w:t>.</w:t>
      </w:r>
    </w:p>
    <w:p w14:paraId="60CCE102" w14:textId="77777777" w:rsidR="00DB1527" w:rsidRPr="00003DEE" w:rsidRDefault="00DB1527">
      <w:pPr>
        <w:ind w:right="3312"/>
        <w:rPr>
          <w:rFonts w:ascii="Lato" w:hAnsi="Lato" w:cs="Arial"/>
          <w:sz w:val="22"/>
          <w:szCs w:val="22"/>
        </w:rPr>
      </w:pPr>
    </w:p>
    <w:p w14:paraId="4890EC7A" w14:textId="77777777" w:rsidR="00003DEE" w:rsidRPr="00003DEE" w:rsidRDefault="00BC5696" w:rsidP="0012450D">
      <w:pPr>
        <w:pStyle w:val="ListParagraph"/>
        <w:numPr>
          <w:ilvl w:val="0"/>
          <w:numId w:val="4"/>
        </w:numPr>
        <w:ind w:left="360" w:right="-142"/>
        <w:rPr>
          <w:rFonts w:ascii="Arial" w:hAnsi="Arial" w:cs="Arial"/>
          <w:color w:val="222A35" w:themeColor="text2" w:themeShade="80"/>
          <w:sz w:val="22"/>
          <w:szCs w:val="22"/>
        </w:rPr>
      </w:pPr>
      <w:r w:rsidRPr="00003DEE">
        <w:rPr>
          <w:rFonts w:ascii="Lato" w:hAnsi="Lato" w:cs="Arial"/>
          <w:sz w:val="22"/>
          <w:szCs w:val="22"/>
        </w:rPr>
        <w:t xml:space="preserve">You child will need to wear trainers for the three transition days as they will be involved in PE activities on one of the days.  </w:t>
      </w:r>
    </w:p>
    <w:p w14:paraId="7ACCD551" w14:textId="77777777" w:rsidR="00003DEE" w:rsidRPr="00003DEE" w:rsidRDefault="00003DEE" w:rsidP="00003DEE">
      <w:pPr>
        <w:pStyle w:val="ListParagraph"/>
        <w:rPr>
          <w:rFonts w:ascii="Lato" w:hAnsi="Lato" w:cs="Arial"/>
          <w:sz w:val="22"/>
          <w:szCs w:val="22"/>
        </w:rPr>
      </w:pPr>
    </w:p>
    <w:p w14:paraId="08094AE6" w14:textId="6F580C93" w:rsidR="001072A0" w:rsidRDefault="00BC5696" w:rsidP="0012450D">
      <w:pPr>
        <w:pStyle w:val="ListParagraph"/>
        <w:numPr>
          <w:ilvl w:val="0"/>
          <w:numId w:val="4"/>
        </w:numPr>
        <w:ind w:left="360" w:right="-142"/>
        <w:rPr>
          <w:rFonts w:ascii="Lato" w:hAnsi="Lato" w:cs="Arial"/>
          <w:sz w:val="22"/>
          <w:szCs w:val="22"/>
        </w:rPr>
      </w:pPr>
      <w:r w:rsidRPr="00003DEE">
        <w:rPr>
          <w:rFonts w:ascii="Lato" w:hAnsi="Lato" w:cs="Arial"/>
          <w:sz w:val="22"/>
          <w:szCs w:val="22"/>
        </w:rPr>
        <w:t>They will also need to bring a reading b</w:t>
      </w:r>
      <w:r w:rsidR="00C8278E" w:rsidRPr="00003DEE">
        <w:rPr>
          <w:rFonts w:ascii="Lato" w:hAnsi="Lato" w:cs="Arial"/>
          <w:sz w:val="22"/>
          <w:szCs w:val="22"/>
        </w:rPr>
        <w:t>o</w:t>
      </w:r>
      <w:r w:rsidR="00794565" w:rsidRPr="00003DEE">
        <w:rPr>
          <w:rFonts w:ascii="Lato" w:hAnsi="Lato" w:cs="Arial"/>
          <w:sz w:val="22"/>
          <w:szCs w:val="22"/>
        </w:rPr>
        <w:t xml:space="preserve">ok </w:t>
      </w:r>
      <w:r w:rsidR="00003DEE" w:rsidRPr="00003DEE">
        <w:rPr>
          <w:rFonts w:ascii="Lato" w:hAnsi="Lato" w:cs="Arial"/>
          <w:sz w:val="22"/>
          <w:szCs w:val="22"/>
        </w:rPr>
        <w:t xml:space="preserve">with them on all three </w:t>
      </w:r>
      <w:r w:rsidR="00003DEE">
        <w:rPr>
          <w:rFonts w:ascii="Lato" w:hAnsi="Lato" w:cs="Arial"/>
          <w:sz w:val="22"/>
          <w:szCs w:val="22"/>
        </w:rPr>
        <w:t>days.</w:t>
      </w:r>
    </w:p>
    <w:p w14:paraId="1FE74F3A" w14:textId="279770A3" w:rsidR="001072A0" w:rsidRDefault="001072A0">
      <w:pPr>
        <w:rPr>
          <w:rFonts w:ascii="Lato" w:hAnsi="Lato" w:cs="Arial"/>
          <w:sz w:val="22"/>
          <w:szCs w:val="22"/>
        </w:rPr>
      </w:pPr>
    </w:p>
    <w:sectPr w:rsidR="001072A0">
      <w:headerReference w:type="first" r:id="rId9"/>
      <w:footerReference w:type="first" r:id="rId10"/>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91E7F" w14:textId="77777777" w:rsidR="005848E7" w:rsidRDefault="005848E7">
      <w:r>
        <w:separator/>
      </w:r>
    </w:p>
  </w:endnote>
  <w:endnote w:type="continuationSeparator" w:id="0">
    <w:p w14:paraId="6B22A929" w14:textId="77777777" w:rsidR="005848E7" w:rsidRDefault="0058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70C3" w14:textId="77777777" w:rsidR="005848E7" w:rsidRDefault="00584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AD493" w14:textId="77777777" w:rsidR="005848E7" w:rsidRDefault="005848E7">
      <w:r>
        <w:separator/>
      </w:r>
    </w:p>
  </w:footnote>
  <w:footnote w:type="continuationSeparator" w:id="0">
    <w:p w14:paraId="6071BC11" w14:textId="77777777" w:rsidR="005848E7" w:rsidRDefault="00584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E1691" w14:textId="77777777" w:rsidR="005848E7" w:rsidRDefault="005848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5B9F"/>
    <w:multiLevelType w:val="hybridMultilevel"/>
    <w:tmpl w:val="28FCB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F502F0"/>
    <w:multiLevelType w:val="hybridMultilevel"/>
    <w:tmpl w:val="E496F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667B4214"/>
    <w:multiLevelType w:val="hybridMultilevel"/>
    <w:tmpl w:val="68FC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C5666A"/>
    <w:multiLevelType w:val="hybridMultilevel"/>
    <w:tmpl w:val="5CDE3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336561502"/>
  </wne:recipientData>
  <wne:recipientData>
    <wne:active wne:val="1"/>
    <wne:hash wne:val="-1999265380"/>
  </wne:recipientData>
  <wne:recipientData>
    <wne:active wne:val="1"/>
    <wne:hash wne:val="-1634453679"/>
  </wne:recipientData>
  <wne:recipientData>
    <wne:active wne:val="1"/>
    <wne:hash wne:val="1365559851"/>
  </wne:recipientData>
  <wne:recipientData>
    <wne:active wne:val="1"/>
    <wne:hash wne:val="143530342"/>
  </wne:recipientData>
  <wne:recipientData>
    <wne:active wne:val="1"/>
    <wne:hash wne:val="1845792560"/>
  </wne:recipientData>
  <wne:recipientData>
    <wne:active wne:val="1"/>
    <wne:hash wne:val="-1056205931"/>
  </wne:recipientData>
  <wne:recipientData>
    <wne:active wne:val="1"/>
    <wne:hash wne:val="2088392165"/>
  </wne:recipientData>
  <wne:recipientData>
    <wne:active wne:val="1"/>
    <wne:hash wne:val="-1560946742"/>
  </wne:recipientData>
  <wne:recipientData>
    <wne:active wne:val="1"/>
    <wne:hash wne:val="-1866689497"/>
  </wne:recipientData>
  <wne:recipientData>
    <wne:active wne:val="1"/>
    <wne:hash wne:val="-712413044"/>
  </wne:recipientData>
  <wne:recipientData>
    <wne:active wne:val="1"/>
    <wne:hash wne:val="-633555764"/>
  </wne:recipientData>
  <wne:recipientData>
    <wne:active wne:val="1"/>
    <wne:hash wne:val="37585118"/>
  </wne:recipientData>
  <wne:recipientData>
    <wne:active wne:val="1"/>
    <wne:hash wne:val="-1266335989"/>
  </wne:recipientData>
  <wne:recipientData>
    <wne:active wne:val="1"/>
    <wne:hash wne:val="1693167999"/>
  </wne:recipientData>
  <wne:recipientData>
    <wne:active wne:val="1"/>
    <wne:hash wne:val="2109322117"/>
  </wne:recipientData>
  <wne:recipientData>
    <wne:active wne:val="1"/>
    <wne:hash wne:val="700779247"/>
  </wne:recipientData>
  <wne:recipientData>
    <wne:active wne:val="1"/>
    <wne:hash wne:val="-1339289159"/>
  </wne:recipientData>
  <wne:recipientData>
    <wne:active wne:val="1"/>
    <wne:hash wne:val="197961273"/>
  </wne:recipientData>
  <wne:recipientData>
    <wne:active wne:val="1"/>
    <wne:hash wne:val="-785860918"/>
  </wne:recipientData>
  <wne:recipientData>
    <wne:active wne:val="1"/>
    <wne:hash wne:val="1129987691"/>
  </wne:recipientData>
  <wne:recipientData>
    <wne:active wne:val="1"/>
    <wne:hash wne:val="842220780"/>
  </wne:recipientData>
  <wne:recipientData>
    <wne:active wne:val="1"/>
    <wne:hash wne:val="-1582363057"/>
  </wne:recipientData>
  <wne:recipientData>
    <wne:active wne:val="1"/>
    <wne:hash wne:val="-1696363411"/>
  </wne:recipientData>
  <wne:recipientData>
    <wne:active wne:val="1"/>
    <wne:hash wne:val="550872663"/>
  </wne:recipientData>
  <wne:recipientData>
    <wne:active wne:val="1"/>
    <wne:hash wne:val="-174324634"/>
  </wne:recipientData>
  <wne:recipientData>
    <wne:active wne:val="1"/>
    <wne:hash wne:val="-1158827641"/>
  </wne:recipientData>
  <wne:recipientData>
    <wne:active wne:val="1"/>
    <wne:hash wne:val="50361122"/>
  </wne:recipientData>
  <wne:recipientData>
    <wne:active wne:val="1"/>
    <wne:hash wne:val="-1017724813"/>
  </wne:recipientData>
  <wne:recipientData>
    <wne:active wne:val="1"/>
    <wne:hash wne:val="1691133925"/>
  </wne:recipientData>
  <wne:recipientData>
    <wne:active wne:val="1"/>
    <wne:hash wne:val="1639603128"/>
  </wne:recipientData>
  <wne:recipientData>
    <wne:active wne:val="1"/>
    <wne:hash wne:val="1200228680"/>
  </wne:recipientData>
  <wne:recipientData>
    <wne:active wne:val="1"/>
    <wne:hash wne:val="-1737500034"/>
  </wne:recipientData>
  <wne:recipientData>
    <wne:active wne:val="1"/>
    <wne:hash wne:val="596688203"/>
  </wne:recipientData>
  <wne:recipientData>
    <wne:active wne:val="1"/>
    <wne:hash wne:val="-647530344"/>
  </wne:recipientData>
  <wne:recipientData>
    <wne:active wne:val="1"/>
    <wne:hash wne:val="1016865347"/>
  </wne:recipientData>
  <wne:recipientData>
    <wne:active wne:val="1"/>
    <wne:hash wne:val="1715173457"/>
  </wne:recipientData>
  <wne:recipientData>
    <wne:active wne:val="1"/>
    <wne:hash wne:val="1858244060"/>
  </wne:recipientData>
  <wne:recipientData>
    <wne:active wne:val="1"/>
    <wne:hash wne:val="394152882"/>
  </wne:recipientData>
  <wne:recipientData>
    <wne:active wne:val="1"/>
    <wne:hash wne:val="498398689"/>
  </wne:recipientData>
  <wne:recipientData>
    <wne:active wne:val="1"/>
    <wne:hash wne:val="2109065060"/>
  </wne:recipientData>
  <wne:recipientData>
    <wne:active wne:val="1"/>
    <wne:hash wne:val="-651023549"/>
  </wne:recipientData>
  <wne:recipientData>
    <wne:active wne:val="1"/>
    <wne:hash wne:val="-1827232178"/>
  </wne:recipientData>
  <wne:recipientData>
    <wne:active wne:val="1"/>
    <wne:hash wne:val="1128429257"/>
  </wne:recipientData>
  <wne:recipientData>
    <wne:active wne:val="1"/>
    <wne:hash wne:val="312933081"/>
  </wne:recipientData>
  <wne:recipientData>
    <wne:active wne:val="1"/>
    <wne:hash wne:val="1992357883"/>
  </wne:recipientData>
  <wne:recipientData>
    <wne:active wne:val="1"/>
    <wne:hash wne:val="-762131565"/>
  </wne:recipientData>
  <wne:recipientData>
    <wne:active wne:val="1"/>
    <wne:hash wne:val="1659476138"/>
  </wne:recipientData>
  <wne:recipientData>
    <wne:active wne:val="1"/>
    <wne:hash wne:val="1880228739"/>
  </wne:recipientData>
  <wne:recipientData>
    <wne:active wne:val="1"/>
    <wne:hash wne:val="-1324909080"/>
  </wne:recipientData>
  <wne:recipientData>
    <wne:active wne:val="1"/>
    <wne:hash wne:val="1704768139"/>
  </wne:recipientData>
  <wne:recipientData>
    <wne:active wne:val="1"/>
    <wne:hash wne:val="958113677"/>
  </wne:recipientData>
  <wne:recipientData>
    <wne:active wne:val="1"/>
    <wne:hash wne:val="-337265595"/>
  </wne:recipientData>
  <wne:recipientData>
    <wne:active wne:val="1"/>
    <wne:hash wne:val="-1320187012"/>
  </wne:recipientData>
  <wne:recipientData>
    <wne:active wne:val="1"/>
    <wne:hash wne:val="-590560394"/>
  </wne:recipientData>
  <wne:recipientData>
    <wne:active wne:val="1"/>
    <wne:hash wne:val="-2012746514"/>
  </wne:recipientData>
  <wne:recipientData>
    <wne:active wne:val="1"/>
    <wne:hash wne:val="2075051390"/>
  </wne:recipientData>
  <wne:recipientData>
    <wne:active wne:val="1"/>
    <wne:hash wne:val="1680617398"/>
  </wne:recipientData>
  <wne:recipientData>
    <wne:active wne:val="1"/>
    <wne:hash wne:val="-1905484954"/>
  </wne:recipientData>
  <wne:recipientData>
    <wne:active wne:val="1"/>
    <wne:hash wne:val="850767770"/>
  </wne:recipientData>
  <wne:recipientData>
    <wne:active wne:val="1"/>
    <wne:hash wne:val="942472587"/>
  </wne:recipientData>
  <wne:recipientData>
    <wne:active wne:val="1"/>
    <wne:hash wne:val="1982476334"/>
  </wne:recipientData>
  <wne:recipientData>
    <wne:active wne:val="1"/>
    <wne:hash wne:val="1322942809"/>
  </wne:recipientData>
  <wne:recipientData>
    <wne:active wne:val="1"/>
    <wne:hash wne:val="1113233743"/>
  </wne:recipientData>
  <wne:recipientData>
    <wne:active wne:val="1"/>
    <wne:hash wne:val="199665146"/>
  </wne:recipientData>
  <wne:recipientData>
    <wne:active wne:val="1"/>
    <wne:hash wne:val="22040670"/>
  </wne:recipientData>
  <wne:recipientData>
    <wne:active wne:val="1"/>
    <wne:hash wne:val="-634877899"/>
  </wne:recipientData>
  <wne:recipientData>
    <wne:active wne:val="1"/>
    <wne:hash wne:val="506367716"/>
  </wne:recipientData>
  <wne:recipientData>
    <wne:active wne:val="1"/>
    <wne:hash wne:val="1738634099"/>
  </wne:recipientData>
  <wne:recipientData>
    <wne:active wne:val="1"/>
    <wne:hash wne:val="-1880352793"/>
  </wne:recipientData>
  <wne:recipientData>
    <wne:active wne:val="1"/>
    <wne:hash wne:val="1841328777"/>
  </wne:recipientData>
  <wne:recipientData>
    <wne:active wne:val="1"/>
    <wne:hash wne:val="79939565"/>
  </wne:recipientData>
  <wne:recipientData>
    <wne:active wne:val="1"/>
    <wne:hash wne:val="1667842407"/>
  </wne:recipientData>
  <wne:recipientData>
    <wne:active wne:val="1"/>
    <wne:hash wne:val="823681777"/>
  </wne:recipientData>
  <wne:recipientData>
    <wne:active wne:val="1"/>
    <wne:hash wne:val="-572304098"/>
  </wne:recipientData>
  <wne:recipientData>
    <wne:active wne:val="1"/>
    <wne:hash wne:val="-393458382"/>
  </wne:recipientData>
  <wne:recipientData>
    <wne:active wne:val="1"/>
    <wne:hash wne:val="-960306396"/>
  </wne:recipientData>
  <wne:recipientData>
    <wne:active wne:val="1"/>
    <wne:hash wne:val="1619484221"/>
  </wne:recipientData>
  <wne:recipientData>
    <wne:active wne:val="1"/>
    <wne:hash wne:val="-593388757"/>
  </wne:recipientData>
  <wne:recipientData>
    <wne:active wne:val="1"/>
    <wne:hash wne:val="-666127865"/>
  </wne:recipientData>
  <wne:recipientData>
    <wne:active wne:val="1"/>
    <wne:hash wne:val="-47213559"/>
  </wne:recipientData>
  <wne:recipientData>
    <wne:active wne:val="1"/>
    <wne:hash wne:val="1344331522"/>
  </wne:recipientData>
  <wne:recipientData>
    <wne:active wne:val="1"/>
    <wne:hash wne:val="2142673548"/>
  </wne:recipientData>
  <wne:recipientData>
    <wne:active wne:val="1"/>
    <wne:hash wne:val="1198175530"/>
  </wne:recipientData>
  <wne:recipientData>
    <wne:active wne:val="1"/>
    <wne:hash wne:val="-610176249"/>
  </wne:recipientData>
  <wne:recipientData>
    <wne:active wne:val="1"/>
    <wne:hash wne:val="-610056517"/>
  </wne:recipientData>
  <wne:recipientData>
    <wne:active wne:val="1"/>
    <wne:hash wne:val="-219505259"/>
  </wne:recipientData>
  <wne:recipientData>
    <wne:active wne:val="1"/>
    <wne:hash wne:val="-406999563"/>
  </wne:recipientData>
  <wne:recipientData>
    <wne:active wne:val="1"/>
    <wne:hash wne:val="473952819"/>
  </wne:recipientData>
  <wne:recipientData>
    <wne:active wne:val="1"/>
    <wne:hash wne:val="1769116889"/>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native"/>
    <w:connectString w:val="Provider=Microsoft.ACE.OLEDB.12.0;User ID=Admin;Data Source=O:\1LETTERS\TRANSITION 2024\1TRANSITION 2024 WORKING DOC.xlsm;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m$`  WHERE (`Reg Form` IS NULL  OR `Reg Form` = '')"/>
    <w:destination w:val="printer"/>
    <w:activeRecord w:val="90"/>
    <w:checkErrors w:val="3"/>
    <w:odso>
      <w:table w:val=""/>
      <w:colDelim w:val="9"/>
      <w:fHdr/>
      <w:fieldMapData>
        <w:column w:val="0"/>
        <w:lid w:val="en-GB"/>
      </w:fieldMapData>
      <w:fieldMapData>
        <w:column w:val="0"/>
        <w:lid w:val="en-GB"/>
      </w:fieldMapData>
      <w:fieldMapData>
        <w:type w:val="dbColumn"/>
        <w:name w:val="FirstName"/>
        <w:mappedName w:val="First Name"/>
        <w:column w:val="8"/>
        <w:lid w:val="en-GB"/>
      </w:fieldMapData>
      <w:fieldMapData>
        <w:column w:val="0"/>
        <w:lid w:val="en-GB"/>
      </w:fieldMapData>
      <w:fieldMapData>
        <w:type w:val="dbColumn"/>
        <w:name w:val="Surname"/>
        <w:mappedName w:val="Last Name"/>
        <w:column w:val="7"/>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Address"/>
        <w:mappedName w:val="Address 1"/>
        <w:column w:val="16"/>
        <w:lid w:val="en-GB"/>
      </w:fieldMapData>
      <w:fieldMapData>
        <w:column w:val="0"/>
        <w:lid w:val="en-GB"/>
      </w:fieldMapData>
      <w:fieldMapData>
        <w:column w:val="0"/>
        <w:lid w:val="en-GB"/>
      </w:fieldMapData>
      <w:fieldMapData>
        <w:column w:val="0"/>
        <w:lid w:val="en-GB"/>
      </w:fieldMapData>
      <w:fieldMapData>
        <w:type w:val="dbColumn"/>
        <w:name w:val="Postcode"/>
        <w:mappedName w:val="Postal Code"/>
        <w:column w:val="15"/>
        <w:lid w:val="en-GB"/>
      </w:fieldMapData>
      <w:fieldMapData>
        <w:column w:val="0"/>
        <w:lid w:val="en-GB"/>
      </w:fieldMapData>
      <w:fieldMapData>
        <w:type w:val="dbColumn"/>
        <w:name w:val="Work Phone"/>
        <w:mappedName w:val="Business Phone"/>
        <w:column w:val="22"/>
        <w:lid w:val="en-GB"/>
      </w:fieldMapData>
      <w:fieldMapData>
        <w:column w:val="0"/>
        <w:lid w:val="en-GB"/>
      </w:fieldMapData>
      <w:fieldMapData>
        <w:type w:val="dbColumn"/>
        <w:name w:val="Home Phone"/>
        <w:mappedName w:val="Home Phone"/>
        <w:column w:val="21"/>
        <w:lid w:val="en-GB"/>
      </w:fieldMapData>
      <w:fieldMapData>
        <w:column w:val="0"/>
        <w:lid w:val="en-GB"/>
      </w:fieldMapData>
      <w:fieldMapData>
        <w:type w:val="dbColumn"/>
        <w:name w:val="Email"/>
        <w:mappedName w:val="E-mail Address"/>
        <w:column w:val="19"/>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recipientData r:id="rId1"/>
    </w:odso>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27"/>
    <w:rsid w:val="00003DEE"/>
    <w:rsid w:val="00040CF4"/>
    <w:rsid w:val="000469CE"/>
    <w:rsid w:val="00065181"/>
    <w:rsid w:val="000F0476"/>
    <w:rsid w:val="001072A0"/>
    <w:rsid w:val="0012450D"/>
    <w:rsid w:val="00133D0A"/>
    <w:rsid w:val="00165FCD"/>
    <w:rsid w:val="001E05E6"/>
    <w:rsid w:val="00222924"/>
    <w:rsid w:val="003E2D14"/>
    <w:rsid w:val="00413259"/>
    <w:rsid w:val="00524AAE"/>
    <w:rsid w:val="00544E74"/>
    <w:rsid w:val="005848E7"/>
    <w:rsid w:val="00597E98"/>
    <w:rsid w:val="00706E1C"/>
    <w:rsid w:val="00794565"/>
    <w:rsid w:val="00797BCD"/>
    <w:rsid w:val="008B44E0"/>
    <w:rsid w:val="008D653F"/>
    <w:rsid w:val="00920095"/>
    <w:rsid w:val="00953A81"/>
    <w:rsid w:val="00AD2196"/>
    <w:rsid w:val="00B17759"/>
    <w:rsid w:val="00BC5696"/>
    <w:rsid w:val="00C24AAF"/>
    <w:rsid w:val="00C25F19"/>
    <w:rsid w:val="00C8278E"/>
    <w:rsid w:val="00CD05FA"/>
    <w:rsid w:val="00DA7FAA"/>
    <w:rsid w:val="00DB1527"/>
    <w:rsid w:val="00E833E0"/>
    <w:rsid w:val="00E96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FBB88"/>
  <w15:chartTrackingRefBased/>
  <w15:docId w15:val="{E5DBA4F4-C59A-40C9-9640-09948773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ind w:left="112"/>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Pr>
      <w:rFonts w:ascii="Calibri" w:eastAsia="Calibri" w:hAnsi="Calibri" w:cs="Calibri"/>
      <w:sz w:val="22"/>
      <w:lang w:bidi="en-U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629757">
      <w:bodyDiv w:val="1"/>
      <w:marLeft w:val="0"/>
      <w:marRight w:val="0"/>
      <w:marTop w:val="0"/>
      <w:marBottom w:val="0"/>
      <w:divBdr>
        <w:top w:val="none" w:sz="0" w:space="0" w:color="auto"/>
        <w:left w:val="none" w:sz="0" w:space="0" w:color="auto"/>
        <w:bottom w:val="none" w:sz="0" w:space="0" w:color="auto"/>
        <w:right w:val="none" w:sz="0" w:space="0" w:color="auto"/>
      </w:divBdr>
    </w:div>
    <w:div w:id="730151185">
      <w:bodyDiv w:val="1"/>
      <w:marLeft w:val="0"/>
      <w:marRight w:val="0"/>
      <w:marTop w:val="0"/>
      <w:marBottom w:val="0"/>
      <w:divBdr>
        <w:top w:val="none" w:sz="0" w:space="0" w:color="auto"/>
        <w:left w:val="none" w:sz="0" w:space="0" w:color="auto"/>
        <w:bottom w:val="none" w:sz="0" w:space="0" w:color="auto"/>
        <w:right w:val="none" w:sz="0" w:space="0" w:color="auto"/>
      </w:divBdr>
    </w:div>
    <w:div w:id="814760436">
      <w:bodyDiv w:val="1"/>
      <w:marLeft w:val="0"/>
      <w:marRight w:val="0"/>
      <w:marTop w:val="0"/>
      <w:marBottom w:val="0"/>
      <w:divBdr>
        <w:top w:val="none" w:sz="0" w:space="0" w:color="auto"/>
        <w:left w:val="none" w:sz="0" w:space="0" w:color="auto"/>
        <w:bottom w:val="none" w:sz="0" w:space="0" w:color="auto"/>
        <w:right w:val="none" w:sz="0" w:space="0" w:color="auto"/>
      </w:divBdr>
    </w:div>
    <w:div w:id="997423411">
      <w:bodyDiv w:val="1"/>
      <w:marLeft w:val="0"/>
      <w:marRight w:val="0"/>
      <w:marTop w:val="0"/>
      <w:marBottom w:val="0"/>
      <w:divBdr>
        <w:top w:val="none" w:sz="0" w:space="0" w:color="auto"/>
        <w:left w:val="none" w:sz="0" w:space="0" w:color="auto"/>
        <w:bottom w:val="none" w:sz="0" w:space="0" w:color="auto"/>
        <w:right w:val="none" w:sz="0" w:space="0" w:color="auto"/>
      </w:divBdr>
    </w:div>
    <w:div w:id="188173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Elder, Stephen</dc:creator>
  <cp:keywords/>
  <dc:description/>
  <cp:lastModifiedBy>Chirnside, Caroline</cp:lastModifiedBy>
  <cp:revision>3</cp:revision>
  <cp:lastPrinted>2024-05-31T10:45:00Z</cp:lastPrinted>
  <dcterms:created xsi:type="dcterms:W3CDTF">2024-05-31T10:49:00Z</dcterms:created>
  <dcterms:modified xsi:type="dcterms:W3CDTF">2024-06-03T09:55:00Z</dcterms:modified>
</cp:coreProperties>
</file>